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A39" w:rsidRPr="00F13B0E" w:rsidRDefault="00DF1A39">
      <w:pPr>
        <w:jc w:val="center"/>
        <w:rPr>
          <w:rFonts w:ascii="標楷體" w:eastAsia="標楷體" w:hAnsi="標楷體"/>
          <w:sz w:val="32"/>
          <w:szCs w:val="32"/>
        </w:rPr>
      </w:pPr>
      <w:r w:rsidRPr="00F13B0E">
        <w:rPr>
          <w:rFonts w:ascii="標楷體" w:eastAsia="標楷體" w:hAnsi="標楷體" w:hint="eastAsia"/>
          <w:sz w:val="32"/>
          <w:szCs w:val="32"/>
        </w:rPr>
        <w:t>廠商退還押標金申請單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948"/>
        <w:gridCol w:w="4591"/>
        <w:gridCol w:w="1260"/>
        <w:gridCol w:w="2700"/>
      </w:tblGrid>
      <w:tr w:rsidR="00DF1A39" w:rsidRPr="008E1338">
        <w:trPr>
          <w:trHeight w:val="683"/>
        </w:trPr>
        <w:tc>
          <w:tcPr>
            <w:tcW w:w="1544" w:type="dxa"/>
            <w:gridSpan w:val="2"/>
            <w:vAlign w:val="center"/>
          </w:tcPr>
          <w:p w:rsidR="00DF1A39" w:rsidRDefault="00DF1A3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標的名稱</w:t>
            </w:r>
          </w:p>
        </w:tc>
        <w:tc>
          <w:tcPr>
            <w:tcW w:w="8551" w:type="dxa"/>
            <w:gridSpan w:val="3"/>
            <w:vAlign w:val="center"/>
          </w:tcPr>
          <w:p w:rsidR="00DF1A39" w:rsidRPr="00813913" w:rsidRDefault="00813913" w:rsidP="00813913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13913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新實習大樓新建工程</w:t>
            </w:r>
          </w:p>
        </w:tc>
      </w:tr>
      <w:tr w:rsidR="00DF1A39" w:rsidTr="00986D4F">
        <w:trPr>
          <w:trHeight w:val="567"/>
        </w:trPr>
        <w:tc>
          <w:tcPr>
            <w:tcW w:w="1544" w:type="dxa"/>
            <w:gridSpan w:val="2"/>
            <w:vAlign w:val="center"/>
          </w:tcPr>
          <w:p w:rsidR="00DF1A39" w:rsidRPr="005B2F21" w:rsidRDefault="00DF1A3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2F21">
              <w:rPr>
                <w:rFonts w:ascii="標楷體" w:eastAsia="標楷體" w:hAnsi="標楷體" w:hint="eastAsia"/>
                <w:sz w:val="28"/>
                <w:szCs w:val="28"/>
              </w:rPr>
              <w:t>採購案號</w:t>
            </w:r>
          </w:p>
        </w:tc>
        <w:tc>
          <w:tcPr>
            <w:tcW w:w="4591" w:type="dxa"/>
            <w:vAlign w:val="center"/>
          </w:tcPr>
          <w:p w:rsidR="006F6EE1" w:rsidRPr="005B2F21" w:rsidRDefault="00E65C74" w:rsidP="00E91D8D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7D97"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 w:rsidR="00E91D8D"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  <w:r w:rsidRPr="00D77D97">
              <w:rPr>
                <w:rFonts w:ascii="標楷體" w:eastAsia="標楷體" w:hAnsi="標楷體" w:hint="eastAsia"/>
                <w:b/>
                <w:sz w:val="32"/>
                <w:szCs w:val="32"/>
              </w:rPr>
              <w:t>B</w:t>
            </w:r>
            <w:r w:rsidR="008E1338"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 w:rsidR="00813913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 w:rsidR="00DF1A39" w:rsidRDefault="00DF1A3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招標次別</w:t>
            </w:r>
          </w:p>
        </w:tc>
        <w:tc>
          <w:tcPr>
            <w:tcW w:w="2700" w:type="dxa"/>
            <w:vAlign w:val="center"/>
          </w:tcPr>
          <w:p w:rsidR="00DF1A39" w:rsidRDefault="00DF1A3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A39" w:rsidTr="00986D4F">
        <w:trPr>
          <w:trHeight w:val="567"/>
        </w:trPr>
        <w:tc>
          <w:tcPr>
            <w:tcW w:w="1544" w:type="dxa"/>
            <w:gridSpan w:val="2"/>
            <w:vAlign w:val="center"/>
          </w:tcPr>
          <w:p w:rsidR="00DF1A39" w:rsidRDefault="00DF1A3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廠商名稱</w:t>
            </w:r>
          </w:p>
        </w:tc>
        <w:tc>
          <w:tcPr>
            <w:tcW w:w="4591" w:type="dxa"/>
            <w:vAlign w:val="center"/>
          </w:tcPr>
          <w:p w:rsidR="00DF1A39" w:rsidRDefault="00DF1A39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F1A39" w:rsidRDefault="00DF1A3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700" w:type="dxa"/>
            <w:vAlign w:val="center"/>
          </w:tcPr>
          <w:p w:rsidR="00DF1A39" w:rsidRDefault="00DF1A3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3E86" w:rsidTr="00986D4F">
        <w:trPr>
          <w:trHeight w:val="567"/>
        </w:trPr>
        <w:tc>
          <w:tcPr>
            <w:tcW w:w="1544" w:type="dxa"/>
            <w:gridSpan w:val="2"/>
            <w:vAlign w:val="center"/>
          </w:tcPr>
          <w:p w:rsidR="00193E86" w:rsidRDefault="00193E86" w:rsidP="00193E8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廠商地址</w:t>
            </w:r>
          </w:p>
        </w:tc>
        <w:tc>
          <w:tcPr>
            <w:tcW w:w="4591" w:type="dxa"/>
            <w:vAlign w:val="center"/>
          </w:tcPr>
          <w:p w:rsidR="00193E86" w:rsidRDefault="00193E86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93E86" w:rsidRDefault="00193E8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廠商電話</w:t>
            </w:r>
          </w:p>
        </w:tc>
        <w:tc>
          <w:tcPr>
            <w:tcW w:w="2700" w:type="dxa"/>
            <w:vAlign w:val="center"/>
          </w:tcPr>
          <w:p w:rsidR="00193E86" w:rsidRDefault="00193E8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A39">
        <w:trPr>
          <w:trHeight w:val="175"/>
        </w:trPr>
        <w:tc>
          <w:tcPr>
            <w:tcW w:w="10095" w:type="dxa"/>
            <w:gridSpan w:val="5"/>
            <w:tcBorders>
              <w:bottom w:val="double" w:sz="4" w:space="0" w:color="auto"/>
            </w:tcBorders>
          </w:tcPr>
          <w:p w:rsidR="00DF1A39" w:rsidRPr="00745DE4" w:rsidRDefault="00745DE4" w:rsidP="00745DE4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45DE4">
              <w:rPr>
                <w:rFonts w:ascii="標楷體" w:eastAsia="標楷體" w:hAnsi="標楷體" w:hint="eastAsia"/>
                <w:sz w:val="28"/>
                <w:szCs w:val="28"/>
              </w:rPr>
              <w:t>本廠商參加  貴校辦理採購案投標，倘未得標或廢標或流標，請將押標金</w:t>
            </w:r>
          </w:p>
          <w:p w:rsidR="00745DE4" w:rsidRPr="00745DE4" w:rsidRDefault="00745DE4" w:rsidP="00745DE4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45DE4">
              <w:rPr>
                <w:rFonts w:ascii="標楷體" w:eastAsia="標楷體" w:hAnsi="標楷體" w:hint="eastAsia"/>
                <w:sz w:val="28"/>
                <w:szCs w:val="28"/>
              </w:rPr>
              <w:t>□當場退還。</w:t>
            </w:r>
          </w:p>
          <w:p w:rsidR="00745DE4" w:rsidRPr="00745DE4" w:rsidRDefault="00745DE4" w:rsidP="00745DE4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45DE4">
              <w:rPr>
                <w:rFonts w:ascii="標楷體" w:eastAsia="標楷體" w:hAnsi="標楷體" w:hint="eastAsia"/>
                <w:sz w:val="28"/>
                <w:szCs w:val="28"/>
              </w:rPr>
              <w:t>□請通知本廠商派員前往領取（聯絡電話：                 ）。</w:t>
            </w:r>
          </w:p>
          <w:p w:rsidR="00745DE4" w:rsidRPr="00745DE4" w:rsidRDefault="00745DE4" w:rsidP="00745DE4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45DE4">
              <w:rPr>
                <w:rFonts w:ascii="標楷體" w:eastAsia="標楷體" w:hAnsi="標楷體" w:hint="eastAsia"/>
                <w:sz w:val="28"/>
                <w:szCs w:val="28"/>
              </w:rPr>
              <w:t>□檢附掛號(或雙掛號)回郵信封，請寄還。（廠商請自備貼滿足額郵資之掛號(或雙掛號)信封。）</w:t>
            </w:r>
          </w:p>
          <w:p w:rsidR="00745DE4" w:rsidRDefault="00745DE4">
            <w:pPr>
              <w:rPr>
                <w:rFonts w:ascii="標楷體" w:eastAsia="標楷體" w:hAnsi="標楷體"/>
              </w:rPr>
            </w:pPr>
          </w:p>
          <w:p w:rsidR="00986D4F" w:rsidRPr="00745DE4" w:rsidRDefault="00986D4F">
            <w:pPr>
              <w:rPr>
                <w:rFonts w:ascii="標楷體" w:eastAsia="標楷體" w:hAnsi="標楷體"/>
              </w:rPr>
            </w:pPr>
          </w:p>
          <w:p w:rsidR="00DF1A39" w:rsidRDefault="00DF1A39" w:rsidP="00745DE4">
            <w:pPr>
              <w:pStyle w:val="a5"/>
              <w:spacing w:line="320" w:lineRule="exact"/>
              <w:ind w:leftChars="0" w:left="160" w:hanging="160"/>
              <w:rPr>
                <w:rFonts w:ascii="標楷體" w:hAnsi="標楷體"/>
                <w:sz w:val="16"/>
                <w:szCs w:val="16"/>
              </w:rPr>
            </w:pPr>
          </w:p>
        </w:tc>
      </w:tr>
      <w:tr w:rsidR="00DF1A39">
        <w:tc>
          <w:tcPr>
            <w:tcW w:w="10095" w:type="dxa"/>
            <w:gridSpan w:val="5"/>
            <w:tcBorders>
              <w:top w:val="double" w:sz="4" w:space="0" w:color="auto"/>
              <w:bottom w:val="single" w:sz="6" w:space="0" w:color="auto"/>
            </w:tcBorders>
          </w:tcPr>
          <w:p w:rsidR="00DF1A39" w:rsidRDefault="00745DE4" w:rsidP="00745DE4">
            <w:pPr>
              <w:jc w:val="center"/>
              <w:rPr>
                <w:rFonts w:ascii="標楷體" w:eastAsia="標楷體" w:hAnsi="標楷體"/>
              </w:rPr>
            </w:pPr>
            <w:r w:rsidRPr="00C70BAB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請</w:t>
            </w:r>
            <w:r w:rsidR="00C70BAB" w:rsidRPr="00C70BAB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自行</w:t>
            </w:r>
            <w:r w:rsidRPr="00C70BAB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填寫</w:t>
            </w:r>
            <w:r w:rsidR="00F13B0E">
              <w:rPr>
                <w:rFonts w:ascii="標楷體" w:eastAsia="標楷體" w:hAnsi="標楷體" w:hint="eastAsia"/>
              </w:rPr>
              <w:t>押標金</w:t>
            </w:r>
            <w:r w:rsidR="00DF1A39">
              <w:rPr>
                <w:rFonts w:ascii="標楷體" w:eastAsia="標楷體" w:hAnsi="標楷體" w:hint="eastAsia"/>
              </w:rPr>
              <w:t>資料內容</w:t>
            </w:r>
            <w:r w:rsidR="00DF1A39" w:rsidRPr="00C70BAB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或</w:t>
            </w:r>
            <w:r w:rsidRPr="00C70BAB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粘貼</w:t>
            </w:r>
            <w:r>
              <w:rPr>
                <w:rFonts w:ascii="標楷體" w:eastAsia="標楷體" w:hAnsi="標楷體" w:hint="eastAsia"/>
              </w:rPr>
              <w:t>押標金文件</w:t>
            </w:r>
            <w:r w:rsidR="00DF1A39">
              <w:rPr>
                <w:rFonts w:ascii="標楷體" w:eastAsia="標楷體" w:hAnsi="標楷體" w:hint="eastAsia"/>
              </w:rPr>
              <w:t>影本</w:t>
            </w:r>
          </w:p>
        </w:tc>
      </w:tr>
      <w:tr w:rsidR="00DF1A39">
        <w:trPr>
          <w:trHeight w:val="4716"/>
        </w:trPr>
        <w:tc>
          <w:tcPr>
            <w:tcW w:w="10095" w:type="dxa"/>
            <w:gridSpan w:val="5"/>
            <w:tcBorders>
              <w:top w:val="single" w:sz="6" w:space="0" w:color="auto"/>
            </w:tcBorders>
          </w:tcPr>
          <w:p w:rsidR="00DF1A39" w:rsidRDefault="00DF1A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DF1A39" w:rsidRPr="00745DE4" w:rsidRDefault="00DF1A39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  <w:p w:rsidR="00DF1A39" w:rsidRDefault="00DF1A39">
            <w:pPr>
              <w:jc w:val="center"/>
              <w:rPr>
                <w:rFonts w:ascii="標楷體" w:eastAsia="標楷體" w:hAnsi="標楷體"/>
              </w:rPr>
            </w:pPr>
          </w:p>
          <w:p w:rsidR="00DF1A39" w:rsidRDefault="00DF1A39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  <w:p w:rsidR="00DF1A39" w:rsidRDefault="00DF1A39">
            <w:pPr>
              <w:ind w:firstLineChars="1100" w:firstLine="2640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  <w:p w:rsidR="00DF1A39" w:rsidRDefault="00DF1A39">
            <w:pPr>
              <w:ind w:firstLineChars="1100" w:firstLine="2640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  <w:p w:rsidR="00DF1A39" w:rsidRDefault="00DF1A39">
            <w:pPr>
              <w:ind w:firstLineChars="1100" w:firstLine="2640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  <w:p w:rsidR="00DF1A39" w:rsidRDefault="00DF1A39">
            <w:pPr>
              <w:ind w:firstLineChars="1100" w:firstLine="2640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  <w:p w:rsidR="00DF1A39" w:rsidRDefault="00DF1A39">
            <w:pPr>
              <w:ind w:firstLineChars="1100" w:firstLine="2640"/>
              <w:rPr>
                <w:rFonts w:ascii="標楷體" w:eastAsia="標楷體" w:hAnsi="標楷體"/>
              </w:rPr>
            </w:pPr>
          </w:p>
        </w:tc>
      </w:tr>
      <w:tr w:rsidR="00986D4F" w:rsidTr="00986D4F">
        <w:trPr>
          <w:cantSplit/>
          <w:trHeight w:val="3402"/>
        </w:trPr>
        <w:tc>
          <w:tcPr>
            <w:tcW w:w="596" w:type="dxa"/>
            <w:tcBorders>
              <w:bottom w:val="double" w:sz="4" w:space="0" w:color="auto"/>
            </w:tcBorders>
            <w:textDirection w:val="tbRlV"/>
            <w:vAlign w:val="center"/>
          </w:tcPr>
          <w:p w:rsidR="00986D4F" w:rsidRDefault="00986D4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廠商及負責人印章</w:t>
            </w:r>
          </w:p>
        </w:tc>
        <w:tc>
          <w:tcPr>
            <w:tcW w:w="9499" w:type="dxa"/>
            <w:gridSpan w:val="4"/>
            <w:tcBorders>
              <w:bottom w:val="double" w:sz="4" w:space="0" w:color="auto"/>
            </w:tcBorders>
          </w:tcPr>
          <w:p w:rsidR="00986D4F" w:rsidRDefault="00986D4F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(請蓋廠商及負責人章)</w:t>
            </w:r>
          </w:p>
        </w:tc>
      </w:tr>
    </w:tbl>
    <w:p w:rsidR="00DF1A39" w:rsidRDefault="00DF1A39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hd w:val="pct15" w:color="auto" w:fill="FFFFFF"/>
        </w:rPr>
        <w:t>（本申請單得由廠商授權委託人員當場提出申請）</w:t>
      </w:r>
    </w:p>
    <w:sectPr w:rsidR="00DF1A39">
      <w:pgSz w:w="11906" w:h="16838"/>
      <w:pgMar w:top="851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C72" w:rsidRDefault="002B5C72" w:rsidP="00665F4E">
      <w:r>
        <w:separator/>
      </w:r>
    </w:p>
  </w:endnote>
  <w:endnote w:type="continuationSeparator" w:id="0">
    <w:p w:rsidR="002B5C72" w:rsidRDefault="002B5C72" w:rsidP="0066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C72" w:rsidRDefault="002B5C72" w:rsidP="00665F4E">
      <w:r>
        <w:separator/>
      </w:r>
    </w:p>
  </w:footnote>
  <w:footnote w:type="continuationSeparator" w:id="0">
    <w:p w:rsidR="002B5C72" w:rsidRDefault="002B5C72" w:rsidP="0066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EC7CF3"/>
    <w:multiLevelType w:val="hybridMultilevel"/>
    <w:tmpl w:val="5C5224E4"/>
    <w:lvl w:ilvl="0" w:tplc="B84854A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6CA610A">
      <w:start w:val="1"/>
      <w:numFmt w:val="decimalFullWidth"/>
      <w:lvlText w:val="%2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29F1A3D"/>
    <w:multiLevelType w:val="hybridMultilevel"/>
    <w:tmpl w:val="700CF152"/>
    <w:lvl w:ilvl="0" w:tplc="81EE13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4E"/>
    <w:rsid w:val="00052EC9"/>
    <w:rsid w:val="000552E0"/>
    <w:rsid w:val="00073D7C"/>
    <w:rsid w:val="000A7D09"/>
    <w:rsid w:val="000C42C6"/>
    <w:rsid w:val="000D7354"/>
    <w:rsid w:val="00193E86"/>
    <w:rsid w:val="00286B08"/>
    <w:rsid w:val="002B5C72"/>
    <w:rsid w:val="00301503"/>
    <w:rsid w:val="003148BF"/>
    <w:rsid w:val="0034181F"/>
    <w:rsid w:val="00364A8D"/>
    <w:rsid w:val="003B6039"/>
    <w:rsid w:val="003C75A9"/>
    <w:rsid w:val="003D56D7"/>
    <w:rsid w:val="00496640"/>
    <w:rsid w:val="004C75B8"/>
    <w:rsid w:val="004D4432"/>
    <w:rsid w:val="004F2C47"/>
    <w:rsid w:val="0050790C"/>
    <w:rsid w:val="00516479"/>
    <w:rsid w:val="00566889"/>
    <w:rsid w:val="00593E4B"/>
    <w:rsid w:val="0059684A"/>
    <w:rsid w:val="005B2F21"/>
    <w:rsid w:val="00665F4E"/>
    <w:rsid w:val="006739D5"/>
    <w:rsid w:val="006F6EE1"/>
    <w:rsid w:val="00745DE4"/>
    <w:rsid w:val="00757FCD"/>
    <w:rsid w:val="007A7620"/>
    <w:rsid w:val="00813913"/>
    <w:rsid w:val="0086293A"/>
    <w:rsid w:val="008C3A5C"/>
    <w:rsid w:val="008D4BE0"/>
    <w:rsid w:val="008E1338"/>
    <w:rsid w:val="00914810"/>
    <w:rsid w:val="0096571B"/>
    <w:rsid w:val="00980C65"/>
    <w:rsid w:val="00986D4F"/>
    <w:rsid w:val="00A162ED"/>
    <w:rsid w:val="00A34CDA"/>
    <w:rsid w:val="00A359FC"/>
    <w:rsid w:val="00A55EFD"/>
    <w:rsid w:val="00A6587C"/>
    <w:rsid w:val="00A7338C"/>
    <w:rsid w:val="00AB1E34"/>
    <w:rsid w:val="00AC1863"/>
    <w:rsid w:val="00AD55F8"/>
    <w:rsid w:val="00B53863"/>
    <w:rsid w:val="00B850F1"/>
    <w:rsid w:val="00C53F49"/>
    <w:rsid w:val="00C70BAB"/>
    <w:rsid w:val="00D13DC1"/>
    <w:rsid w:val="00D1427C"/>
    <w:rsid w:val="00D17857"/>
    <w:rsid w:val="00D27635"/>
    <w:rsid w:val="00D50BAB"/>
    <w:rsid w:val="00D60F2C"/>
    <w:rsid w:val="00D80C84"/>
    <w:rsid w:val="00D833A6"/>
    <w:rsid w:val="00DA6B3D"/>
    <w:rsid w:val="00DF1A39"/>
    <w:rsid w:val="00E24172"/>
    <w:rsid w:val="00E26A0A"/>
    <w:rsid w:val="00E65C74"/>
    <w:rsid w:val="00E91D8D"/>
    <w:rsid w:val="00EA1A54"/>
    <w:rsid w:val="00EA2A64"/>
    <w:rsid w:val="00EB2B21"/>
    <w:rsid w:val="00F04B4F"/>
    <w:rsid w:val="00F13B0E"/>
    <w:rsid w:val="00F716EB"/>
    <w:rsid w:val="00FB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F4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Body Text Indent"/>
    <w:basedOn w:val="a"/>
    <w:semiHidden/>
    <w:pPr>
      <w:spacing w:line="340" w:lineRule="exact"/>
      <w:ind w:leftChars="200" w:left="720" w:hangingChars="100" w:hanging="240"/>
      <w:jc w:val="both"/>
    </w:pPr>
    <w:rPr>
      <w:rFonts w:eastAsia="標楷體"/>
      <w:szCs w:val="20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Strong"/>
    <w:qFormat/>
    <w:rPr>
      <w:b/>
      <w:bCs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頁首 字元"/>
    <w:link w:val="a3"/>
    <w:uiPriority w:val="99"/>
    <w:rsid w:val="00665F4E"/>
    <w:rPr>
      <w:kern w:val="2"/>
    </w:rPr>
  </w:style>
  <w:style w:type="paragraph" w:styleId="a9">
    <w:name w:val="footer"/>
    <w:basedOn w:val="a"/>
    <w:link w:val="aa"/>
    <w:uiPriority w:val="99"/>
    <w:unhideWhenUsed/>
    <w:rsid w:val="00665F4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665F4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2018-12-21T05:51:00Z</dcterms:created>
  <dcterms:modified xsi:type="dcterms:W3CDTF">2020-02-20T13:44:00Z</dcterms:modified>
  <cp:contentStatus/>
</cp:coreProperties>
</file>